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0E" w:rsidRPr="001067D8" w:rsidRDefault="001067D8" w:rsidP="001067D8">
      <w:pPr>
        <w:spacing w:after="0" w:line="360" w:lineRule="auto"/>
        <w:ind w:left="-709" w:right="-1" w:firstLine="682"/>
        <w:jc w:val="center"/>
        <w:rPr>
          <w:rFonts w:ascii="Times New Roman" w:hAnsi="Times New Roman"/>
          <w:b/>
          <w:sz w:val="32"/>
          <w:szCs w:val="32"/>
        </w:rPr>
      </w:pPr>
      <w:r w:rsidRPr="001067D8">
        <w:rPr>
          <w:rFonts w:ascii="Times New Roman" w:hAnsi="Times New Roman"/>
          <w:b/>
          <w:sz w:val="32"/>
          <w:szCs w:val="32"/>
        </w:rPr>
        <w:t>ВЛИЯНИЕ ЭНЕРГОКАРТИН НА ЧЕЛОВЕКА</w:t>
      </w:r>
    </w:p>
    <w:p w:rsidR="0080090E" w:rsidRDefault="0080090E" w:rsidP="00C35439">
      <w:pPr>
        <w:spacing w:after="0" w:line="360" w:lineRule="auto"/>
        <w:ind w:left="-709" w:right="-1" w:firstLine="682"/>
        <w:jc w:val="both"/>
        <w:rPr>
          <w:rFonts w:ascii="Times New Roman" w:hAnsi="Times New Roman"/>
          <w:sz w:val="24"/>
          <w:szCs w:val="28"/>
        </w:rPr>
      </w:pPr>
    </w:p>
    <w:p w:rsidR="00124B3F" w:rsidRPr="0094424B" w:rsidRDefault="00DF16BE" w:rsidP="0094424B">
      <w:pPr>
        <w:spacing w:after="0" w:line="360" w:lineRule="auto"/>
        <w:ind w:left="-709" w:right="-1" w:firstLine="682"/>
        <w:jc w:val="both"/>
        <w:rPr>
          <w:rFonts w:ascii="Times New Roman" w:hAnsi="Times New Roman"/>
          <w:sz w:val="28"/>
          <w:szCs w:val="28"/>
        </w:rPr>
      </w:pPr>
      <w:r w:rsidRPr="0094424B">
        <w:rPr>
          <w:rFonts w:ascii="Times New Roman" w:hAnsi="Times New Roman"/>
          <w:sz w:val="28"/>
          <w:szCs w:val="28"/>
        </w:rPr>
        <w:t xml:space="preserve">Психологами доказано, что </w:t>
      </w:r>
      <w:proofErr w:type="spellStart"/>
      <w:r w:rsidRPr="0094424B">
        <w:rPr>
          <w:rFonts w:ascii="Times New Roman" w:hAnsi="Times New Roman"/>
          <w:sz w:val="28"/>
          <w:szCs w:val="28"/>
        </w:rPr>
        <w:t>психоэмоциональное</w:t>
      </w:r>
      <w:proofErr w:type="spellEnd"/>
      <w:r w:rsidRPr="0094424B">
        <w:rPr>
          <w:rFonts w:ascii="Times New Roman" w:hAnsi="Times New Roman"/>
          <w:sz w:val="28"/>
          <w:szCs w:val="28"/>
        </w:rPr>
        <w:t xml:space="preserve"> состояние человека напрямую влияет на его физическое тело. В идеале наш организм справляется с любыми нагрузками, инородными энергетическими внедрениями. Другой вопрос, что у большинства людей иммунная система подавлена эмоциональным стрессом. </w:t>
      </w:r>
    </w:p>
    <w:p w:rsidR="00DF16BE" w:rsidRPr="0094424B" w:rsidRDefault="00DF16BE" w:rsidP="0094424B">
      <w:pPr>
        <w:spacing w:after="0" w:line="360" w:lineRule="auto"/>
        <w:ind w:left="-709" w:right="-1" w:firstLine="682"/>
        <w:jc w:val="both"/>
        <w:rPr>
          <w:rFonts w:ascii="Times New Roman" w:hAnsi="Times New Roman"/>
          <w:sz w:val="28"/>
          <w:szCs w:val="28"/>
        </w:rPr>
      </w:pPr>
      <w:r w:rsidRPr="0094424B">
        <w:rPr>
          <w:rFonts w:ascii="Times New Roman" w:hAnsi="Times New Roman"/>
          <w:sz w:val="28"/>
          <w:szCs w:val="28"/>
        </w:rPr>
        <w:t xml:space="preserve">Последнее время возрос интерес к нетрадиционным методам восстановления </w:t>
      </w:r>
      <w:proofErr w:type="spellStart"/>
      <w:r w:rsidRPr="0094424B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="0094424B">
        <w:rPr>
          <w:rFonts w:ascii="Times New Roman" w:hAnsi="Times New Roman"/>
          <w:sz w:val="28"/>
          <w:szCs w:val="28"/>
        </w:rPr>
        <w:t xml:space="preserve"> состояния человека. К одному из</w:t>
      </w:r>
      <w:r w:rsidRPr="0094424B">
        <w:rPr>
          <w:rFonts w:ascii="Times New Roman" w:hAnsi="Times New Roman"/>
          <w:sz w:val="28"/>
          <w:szCs w:val="28"/>
        </w:rPr>
        <w:t xml:space="preserve"> таких методов относят энергокартины.</w:t>
      </w:r>
      <w:r w:rsidR="00C35439" w:rsidRPr="0094424B">
        <w:rPr>
          <w:rFonts w:ascii="Times New Roman" w:hAnsi="Times New Roman"/>
          <w:sz w:val="28"/>
          <w:szCs w:val="28"/>
        </w:rPr>
        <w:t xml:space="preserve"> Энергокартины – это изображение, служащее для нейтрализации негативного воздействия на человека</w:t>
      </w:r>
    </w:p>
    <w:p w:rsidR="00C01936" w:rsidRPr="0094424B" w:rsidRDefault="00C01936" w:rsidP="0094424B">
      <w:pPr>
        <w:spacing w:after="0" w:line="360" w:lineRule="auto"/>
        <w:ind w:left="-709" w:right="-1" w:firstLine="682"/>
        <w:jc w:val="both"/>
        <w:rPr>
          <w:rFonts w:ascii="Times New Roman" w:hAnsi="Times New Roman"/>
          <w:sz w:val="28"/>
          <w:szCs w:val="28"/>
        </w:rPr>
      </w:pPr>
      <w:r w:rsidRPr="0094424B">
        <w:rPr>
          <w:rFonts w:ascii="Times New Roman" w:hAnsi="Times New Roman"/>
          <w:sz w:val="28"/>
          <w:szCs w:val="28"/>
        </w:rPr>
        <w:t>Авторы данной работы уже проводили исследование, в ходе которого были получены факты влияния энергокартин на психические процессы и состояния людей. На здоровье фактов влияния энергокартин не было обнаружено. Одним из факторов, способствующих положительной динамике влияния энергокартин могло быть самовнушение.</w:t>
      </w:r>
    </w:p>
    <w:p w:rsidR="007B3079" w:rsidRPr="0094424B" w:rsidRDefault="007B3079" w:rsidP="0094424B">
      <w:pPr>
        <w:spacing w:after="0" w:line="360" w:lineRule="auto"/>
        <w:ind w:left="-709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94424B">
        <w:rPr>
          <w:rFonts w:ascii="Times New Roman" w:hAnsi="Times New Roman"/>
          <w:sz w:val="28"/>
          <w:szCs w:val="28"/>
        </w:rPr>
        <w:t>В связи с тем, что остались не изученными другие факторы, которые могли влиять на исследуемые параметры, то это стало поводом для продолжения исследовательской работы по заявленной теме. В качестве исследуемых параметров были выбраны память и групповая сплоченность, так как с их помощью представляется возможным наглядно показать наличие или отсутствие влияния энергокартин на человека.</w:t>
      </w:r>
    </w:p>
    <w:p w:rsidR="007B3079" w:rsidRPr="0094424B" w:rsidRDefault="007B3079" w:rsidP="0094424B">
      <w:pPr>
        <w:spacing w:after="0" w:line="36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94424B">
        <w:rPr>
          <w:rFonts w:ascii="Times New Roman" w:hAnsi="Times New Roman"/>
          <w:sz w:val="28"/>
          <w:szCs w:val="28"/>
        </w:rPr>
        <w:t xml:space="preserve">Целью данной исследовательской работы являлось: обнаружение влияния энергокартин на человека. </w:t>
      </w:r>
    </w:p>
    <w:p w:rsidR="00D455FB" w:rsidRPr="0094424B" w:rsidRDefault="00D455FB" w:rsidP="0094424B">
      <w:pPr>
        <w:pStyle w:val="a3"/>
        <w:spacing w:after="0" w:line="360" w:lineRule="auto"/>
        <w:ind w:left="-709" w:right="-1" w:firstLine="682"/>
        <w:jc w:val="both"/>
        <w:rPr>
          <w:rFonts w:ascii="Times New Roman" w:hAnsi="Times New Roman"/>
          <w:sz w:val="28"/>
          <w:szCs w:val="28"/>
        </w:rPr>
      </w:pPr>
      <w:r w:rsidRPr="0094424B">
        <w:rPr>
          <w:rFonts w:ascii="Times New Roman" w:hAnsi="Times New Roman"/>
          <w:sz w:val="28"/>
          <w:szCs w:val="28"/>
        </w:rPr>
        <w:t>Объект</w:t>
      </w:r>
      <w:r w:rsidR="008F1ED4" w:rsidRPr="0094424B">
        <w:rPr>
          <w:rFonts w:ascii="Times New Roman" w:hAnsi="Times New Roman"/>
          <w:sz w:val="28"/>
          <w:szCs w:val="28"/>
        </w:rPr>
        <w:t>ом</w:t>
      </w:r>
      <w:r w:rsidRPr="0094424B">
        <w:rPr>
          <w:rFonts w:ascii="Times New Roman" w:hAnsi="Times New Roman"/>
          <w:sz w:val="28"/>
          <w:szCs w:val="28"/>
        </w:rPr>
        <w:t xml:space="preserve"> исследования</w:t>
      </w:r>
      <w:r w:rsidR="008F1ED4" w:rsidRPr="0094424B">
        <w:rPr>
          <w:rFonts w:ascii="Times New Roman" w:hAnsi="Times New Roman"/>
          <w:sz w:val="28"/>
          <w:szCs w:val="28"/>
        </w:rPr>
        <w:t xml:space="preserve"> были</w:t>
      </w:r>
      <w:r w:rsidRPr="0094424B">
        <w:rPr>
          <w:rFonts w:ascii="Times New Roman" w:hAnsi="Times New Roman"/>
          <w:sz w:val="28"/>
          <w:szCs w:val="28"/>
        </w:rPr>
        <w:t xml:space="preserve"> память и групповая сплоченность.</w:t>
      </w:r>
    </w:p>
    <w:p w:rsidR="00D455FB" w:rsidRPr="0094424B" w:rsidRDefault="00D455FB" w:rsidP="0094424B">
      <w:pPr>
        <w:pStyle w:val="a3"/>
        <w:spacing w:after="0" w:line="360" w:lineRule="auto"/>
        <w:ind w:left="-709" w:right="-1" w:firstLine="682"/>
        <w:jc w:val="both"/>
        <w:rPr>
          <w:rFonts w:ascii="Times New Roman" w:hAnsi="Times New Roman"/>
          <w:sz w:val="28"/>
          <w:szCs w:val="28"/>
        </w:rPr>
      </w:pPr>
      <w:r w:rsidRPr="0094424B">
        <w:rPr>
          <w:rFonts w:ascii="Times New Roman" w:hAnsi="Times New Roman"/>
          <w:sz w:val="28"/>
          <w:szCs w:val="28"/>
        </w:rPr>
        <w:t>Предмет</w:t>
      </w:r>
      <w:r w:rsidR="008F1ED4" w:rsidRPr="0094424B">
        <w:rPr>
          <w:rFonts w:ascii="Times New Roman" w:hAnsi="Times New Roman"/>
          <w:sz w:val="28"/>
          <w:szCs w:val="28"/>
        </w:rPr>
        <w:t>ом исследования являлось</w:t>
      </w:r>
      <w:r w:rsidRPr="0094424B">
        <w:rPr>
          <w:rFonts w:ascii="Times New Roman" w:hAnsi="Times New Roman"/>
          <w:sz w:val="28"/>
          <w:szCs w:val="28"/>
        </w:rPr>
        <w:t xml:space="preserve"> влияние зрительного образа – энергокартины на  кратковременную память и межличностные отношения.</w:t>
      </w:r>
    </w:p>
    <w:p w:rsidR="00D455FB" w:rsidRPr="0094424B" w:rsidRDefault="00D455FB" w:rsidP="0094424B">
      <w:pPr>
        <w:pStyle w:val="a3"/>
        <w:spacing w:after="0" w:line="360" w:lineRule="auto"/>
        <w:ind w:left="-709" w:right="-1" w:firstLine="682"/>
        <w:jc w:val="both"/>
        <w:rPr>
          <w:rFonts w:ascii="Times New Roman" w:hAnsi="Times New Roman"/>
          <w:sz w:val="28"/>
          <w:szCs w:val="28"/>
        </w:rPr>
      </w:pPr>
      <w:r w:rsidRPr="0094424B">
        <w:rPr>
          <w:rFonts w:ascii="Times New Roman" w:hAnsi="Times New Roman"/>
          <w:sz w:val="28"/>
          <w:szCs w:val="28"/>
        </w:rPr>
        <w:t>Рабоча</w:t>
      </w:r>
      <w:r w:rsidR="00637FDE" w:rsidRPr="0094424B">
        <w:rPr>
          <w:rFonts w:ascii="Times New Roman" w:hAnsi="Times New Roman"/>
          <w:sz w:val="28"/>
          <w:szCs w:val="28"/>
        </w:rPr>
        <w:t xml:space="preserve">я </w:t>
      </w:r>
      <w:r w:rsidR="00637FDE" w:rsidRPr="0094424B">
        <w:rPr>
          <w:rFonts w:ascii="Times New Roman" w:hAnsi="Times New Roman"/>
          <w:sz w:val="28"/>
          <w:szCs w:val="28"/>
        </w:rPr>
        <w:tab/>
        <w:t>гипотеза звучала так:</w:t>
      </w:r>
      <w:r w:rsidRPr="0094424B">
        <w:rPr>
          <w:rFonts w:ascii="Times New Roman" w:hAnsi="Times New Roman"/>
          <w:sz w:val="28"/>
          <w:szCs w:val="28"/>
        </w:rPr>
        <w:t xml:space="preserve"> </w:t>
      </w:r>
      <w:r w:rsidR="007B3079" w:rsidRPr="0094424B">
        <w:rPr>
          <w:rFonts w:ascii="Times New Roman" w:hAnsi="Times New Roman"/>
          <w:sz w:val="28"/>
          <w:szCs w:val="28"/>
        </w:rPr>
        <w:t>п</w:t>
      </w:r>
      <w:r w:rsidR="00637FDE" w:rsidRPr="0094424B">
        <w:rPr>
          <w:rFonts w:ascii="Times New Roman" w:hAnsi="Times New Roman"/>
          <w:sz w:val="28"/>
          <w:szCs w:val="28"/>
        </w:rPr>
        <w:t>р</w:t>
      </w:r>
      <w:r w:rsidRPr="0094424B">
        <w:rPr>
          <w:rFonts w:ascii="Times New Roman" w:hAnsi="Times New Roman"/>
          <w:sz w:val="28"/>
          <w:szCs w:val="28"/>
        </w:rPr>
        <w:t>едполагается, что зрительный образ в виде энергокартины улучшает кратковременную память и повышает коэффициент групповой сплоченности</w:t>
      </w:r>
      <w:r w:rsidR="007B3079" w:rsidRPr="0094424B">
        <w:rPr>
          <w:rFonts w:ascii="Times New Roman" w:hAnsi="Times New Roman"/>
          <w:sz w:val="28"/>
          <w:szCs w:val="28"/>
        </w:rPr>
        <w:t>.</w:t>
      </w:r>
    </w:p>
    <w:p w:rsidR="00846221" w:rsidRPr="0094424B" w:rsidRDefault="00C35439" w:rsidP="0094424B">
      <w:pPr>
        <w:spacing w:after="0" w:line="360" w:lineRule="auto"/>
        <w:ind w:left="-709" w:right="-1" w:firstLine="682"/>
        <w:jc w:val="both"/>
        <w:rPr>
          <w:rFonts w:ascii="Times New Roman" w:hAnsi="Times New Roman"/>
          <w:sz w:val="28"/>
          <w:szCs w:val="28"/>
        </w:rPr>
      </w:pPr>
      <w:r w:rsidRPr="0094424B">
        <w:rPr>
          <w:rFonts w:ascii="Times New Roman" w:hAnsi="Times New Roman"/>
          <w:sz w:val="28"/>
          <w:szCs w:val="28"/>
        </w:rPr>
        <w:t>Существует ог</w:t>
      </w:r>
      <w:r w:rsidR="0094424B">
        <w:rPr>
          <w:rFonts w:ascii="Times New Roman" w:hAnsi="Times New Roman"/>
          <w:sz w:val="28"/>
          <w:szCs w:val="28"/>
        </w:rPr>
        <w:t xml:space="preserve">ромное количество </w:t>
      </w:r>
      <w:proofErr w:type="gramStart"/>
      <w:r w:rsidR="0094424B">
        <w:rPr>
          <w:rFonts w:ascii="Times New Roman" w:hAnsi="Times New Roman"/>
          <w:sz w:val="28"/>
          <w:szCs w:val="28"/>
        </w:rPr>
        <w:t>энергокартин</w:t>
      </w:r>
      <w:proofErr w:type="gramEnd"/>
      <w:r w:rsidR="0094424B">
        <w:rPr>
          <w:rFonts w:ascii="Times New Roman" w:hAnsi="Times New Roman"/>
          <w:sz w:val="28"/>
          <w:szCs w:val="28"/>
        </w:rPr>
        <w:t xml:space="preserve"> и</w:t>
      </w:r>
      <w:r w:rsidR="00846221" w:rsidRPr="0094424B">
        <w:rPr>
          <w:rFonts w:ascii="Times New Roman" w:hAnsi="Times New Roman"/>
          <w:sz w:val="28"/>
          <w:szCs w:val="28"/>
        </w:rPr>
        <w:t xml:space="preserve"> используются для поддержания энергоинформационной гигиены. </w:t>
      </w:r>
      <w:proofErr w:type="spellStart"/>
      <w:r w:rsidR="00846221" w:rsidRPr="0094424B">
        <w:rPr>
          <w:rFonts w:ascii="Times New Roman" w:hAnsi="Times New Roman"/>
          <w:sz w:val="28"/>
          <w:szCs w:val="28"/>
        </w:rPr>
        <w:t>Энргоинформационная</w:t>
      </w:r>
      <w:proofErr w:type="spellEnd"/>
      <w:r w:rsidR="00846221" w:rsidRPr="0094424B">
        <w:rPr>
          <w:rFonts w:ascii="Times New Roman" w:hAnsi="Times New Roman"/>
          <w:sz w:val="28"/>
          <w:szCs w:val="28"/>
        </w:rPr>
        <w:t xml:space="preserve"> гигиена – это гигиена </w:t>
      </w:r>
      <w:r w:rsidR="00846221" w:rsidRPr="0094424B">
        <w:rPr>
          <w:rFonts w:ascii="Times New Roman" w:hAnsi="Times New Roman"/>
          <w:sz w:val="28"/>
          <w:szCs w:val="28"/>
        </w:rPr>
        <w:lastRenderedPageBreak/>
        <w:t>сознания. Энергокартины помогают человеку настроиться на определенный вид деятельности и на положительные эмоции.</w:t>
      </w:r>
    </w:p>
    <w:p w:rsidR="001054CA" w:rsidRPr="0094424B" w:rsidRDefault="00070A77" w:rsidP="0094424B">
      <w:pPr>
        <w:pStyle w:val="a3"/>
        <w:spacing w:after="0" w:line="36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94424B">
        <w:rPr>
          <w:rFonts w:ascii="Times New Roman" w:hAnsi="Times New Roman"/>
          <w:sz w:val="28"/>
          <w:szCs w:val="28"/>
        </w:rPr>
        <w:t xml:space="preserve">Проанализировав информационное пространство, были отобраны </w:t>
      </w:r>
      <w:r w:rsidR="0094424B" w:rsidRPr="0094424B">
        <w:rPr>
          <w:rFonts w:ascii="Times New Roman" w:hAnsi="Times New Roman"/>
          <w:sz w:val="28"/>
          <w:szCs w:val="28"/>
        </w:rPr>
        <w:t>ПО ДВЕ ЭНЕРГОКАРТИНЫ</w:t>
      </w:r>
      <w:r w:rsidRPr="0094424B">
        <w:rPr>
          <w:rFonts w:ascii="Times New Roman" w:hAnsi="Times New Roman"/>
          <w:sz w:val="28"/>
          <w:szCs w:val="28"/>
        </w:rPr>
        <w:t xml:space="preserve"> для развития памяти и улучшения вз</w:t>
      </w:r>
      <w:r w:rsidR="0080090E" w:rsidRPr="0094424B">
        <w:rPr>
          <w:rFonts w:ascii="Times New Roman" w:hAnsi="Times New Roman"/>
          <w:sz w:val="28"/>
          <w:szCs w:val="28"/>
        </w:rPr>
        <w:t xml:space="preserve">аимоотношений с другими людьми. </w:t>
      </w:r>
      <w:r w:rsidR="006657DB" w:rsidRPr="0094424B">
        <w:rPr>
          <w:rFonts w:ascii="Times New Roman" w:hAnsi="Times New Roman"/>
          <w:sz w:val="28"/>
          <w:szCs w:val="28"/>
        </w:rPr>
        <w:t>Чтобы исключить фактор самовнушения, было решено</w:t>
      </w:r>
      <w:r w:rsidR="007B3079" w:rsidRPr="0094424B">
        <w:rPr>
          <w:rFonts w:ascii="Times New Roman" w:hAnsi="Times New Roman"/>
          <w:sz w:val="28"/>
          <w:szCs w:val="28"/>
        </w:rPr>
        <w:t>:</w:t>
      </w:r>
      <w:r w:rsidR="006657DB" w:rsidRPr="0094424B">
        <w:rPr>
          <w:rFonts w:ascii="Times New Roman" w:hAnsi="Times New Roman"/>
          <w:sz w:val="28"/>
          <w:szCs w:val="28"/>
        </w:rPr>
        <w:t xml:space="preserve"> </w:t>
      </w:r>
      <w:r w:rsidR="007B3079" w:rsidRPr="0094424B">
        <w:rPr>
          <w:rFonts w:ascii="Times New Roman" w:hAnsi="Times New Roman"/>
          <w:sz w:val="28"/>
          <w:szCs w:val="28"/>
        </w:rPr>
        <w:t xml:space="preserve">экспериментальным группам </w:t>
      </w:r>
      <w:r w:rsidR="006657DB" w:rsidRPr="0094424B">
        <w:rPr>
          <w:rFonts w:ascii="Times New Roman" w:hAnsi="Times New Roman"/>
          <w:sz w:val="28"/>
          <w:szCs w:val="28"/>
        </w:rPr>
        <w:t xml:space="preserve">не сообщать о том, на что направлены энергокартины, размещенные в учебных кабинетах. </w:t>
      </w:r>
      <w:r w:rsidR="001054CA" w:rsidRPr="0094424B">
        <w:rPr>
          <w:rFonts w:ascii="Times New Roman" w:hAnsi="Times New Roman"/>
          <w:sz w:val="28"/>
          <w:szCs w:val="28"/>
        </w:rPr>
        <w:t>Энергокартины находились в поле зрения участников эксперимента в течение одного месяца. Исследуемые параметры замерялись два раза:</w:t>
      </w:r>
      <w:r w:rsidR="0094424B" w:rsidRPr="0094424B">
        <w:rPr>
          <w:rFonts w:ascii="Times New Roman" w:hAnsi="Times New Roman"/>
          <w:sz w:val="28"/>
          <w:szCs w:val="28"/>
        </w:rPr>
        <w:t xml:space="preserve"> ДО </w:t>
      </w:r>
      <w:r w:rsidR="001054CA" w:rsidRPr="0094424B">
        <w:rPr>
          <w:rFonts w:ascii="Times New Roman" w:hAnsi="Times New Roman"/>
          <w:sz w:val="28"/>
          <w:szCs w:val="28"/>
        </w:rPr>
        <w:t xml:space="preserve">появления энергокартин в учебных кабинетах и </w:t>
      </w:r>
      <w:r w:rsidR="0094424B" w:rsidRPr="0094424B">
        <w:rPr>
          <w:rFonts w:ascii="Times New Roman" w:hAnsi="Times New Roman"/>
          <w:sz w:val="28"/>
          <w:szCs w:val="28"/>
        </w:rPr>
        <w:t xml:space="preserve">ПО ИСТЕЧЕНИИ </w:t>
      </w:r>
      <w:r w:rsidR="001054CA" w:rsidRPr="0094424B">
        <w:rPr>
          <w:rFonts w:ascii="Times New Roman" w:hAnsi="Times New Roman"/>
          <w:sz w:val="28"/>
          <w:szCs w:val="28"/>
        </w:rPr>
        <w:t>выбранного срока (один месяц).</w:t>
      </w:r>
    </w:p>
    <w:p w:rsidR="00C35439" w:rsidRPr="0094424B" w:rsidRDefault="00A04636" w:rsidP="0094424B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94424B">
        <w:rPr>
          <w:rFonts w:ascii="Times New Roman" w:hAnsi="Times New Roman"/>
          <w:sz w:val="28"/>
          <w:szCs w:val="28"/>
        </w:rPr>
        <w:t xml:space="preserve">На определение уровня развития памяти использовалась методика «Десять слов». </w:t>
      </w:r>
      <w:r w:rsidR="00D84B62" w:rsidRPr="0094424B">
        <w:rPr>
          <w:rFonts w:ascii="Times New Roman" w:hAnsi="Times New Roman"/>
          <w:sz w:val="28"/>
          <w:szCs w:val="28"/>
        </w:rPr>
        <w:t>Для выявления влияния энергокартин на взаимоотношения с людьми изучался показатель групповой сплоченности по методике Социометрия.</w:t>
      </w:r>
    </w:p>
    <w:p w:rsidR="009C7276" w:rsidRPr="0094424B" w:rsidRDefault="009C7276" w:rsidP="0094424B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94424B">
        <w:rPr>
          <w:rFonts w:ascii="Times New Roman" w:hAnsi="Times New Roman"/>
          <w:sz w:val="28"/>
          <w:szCs w:val="28"/>
        </w:rPr>
        <w:t>По результатам проведенной проектно-исследовательской работы были сформулированы следующие выводы.</w:t>
      </w:r>
    </w:p>
    <w:p w:rsidR="009C7276" w:rsidRPr="0094424B" w:rsidRDefault="009C7276" w:rsidP="009442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94424B">
        <w:rPr>
          <w:rFonts w:ascii="Times New Roman" w:hAnsi="Times New Roman"/>
          <w:sz w:val="28"/>
          <w:szCs w:val="28"/>
        </w:rPr>
        <w:t>Энергокартины, предложенные участникам эксперимента, оказали влияние на уровень развития памяти. Тем не менее, нельзя однозначно утверждать, что повышение уровня развития памяти за период проведения исследования – это только заслуга энергокартин. На развитие памяти могли оказывать и другие факторы, например, педагогические воздействия учителей, родителей и самостоятельная работа детей. Тем не менее, в экспериментальной группе результаты диагностики уровня развития памяти выше, чем в контрольной группе, что позволяет нам утверждать, что совместная работа педагога и энергокартин положительно влияет на испытуемых.</w:t>
      </w:r>
    </w:p>
    <w:p w:rsidR="009C7276" w:rsidRPr="0094424B" w:rsidRDefault="009C7276" w:rsidP="009442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94424B">
        <w:rPr>
          <w:rFonts w:ascii="Times New Roman" w:hAnsi="Times New Roman"/>
          <w:sz w:val="28"/>
          <w:szCs w:val="28"/>
        </w:rPr>
        <w:t xml:space="preserve">Результаты диагностики межличностных отношений не показали влияния энергокартин. В обеих группах коэффициенты сплоченности при вторичном замере  понизились. Поэтому, нельзя утверждать, что данные изменения связаны только с воздействием энергокартин. На межличностные отношения в классе между детьми могли оказывать влияние и другие факторы, которые не были выявлены в рамках проводимого исследования и пока не установлены нами. </w:t>
      </w:r>
    </w:p>
    <w:p w:rsidR="009C7276" w:rsidRPr="0094424B" w:rsidRDefault="009C7276" w:rsidP="009442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94424B">
        <w:rPr>
          <w:rFonts w:ascii="Times New Roman" w:hAnsi="Times New Roman"/>
          <w:sz w:val="28"/>
          <w:szCs w:val="28"/>
        </w:rPr>
        <w:t xml:space="preserve">Данное исследование на выявление влияния энергокартин на человека исключало наличие такого фактора как самовнушение: участники эксперимента не знали, для чего используются предлагаемые энергокартины. Следует отметить, что предыдущее исследование, когда испытуемые знали назначение энергокартин, </w:t>
      </w:r>
      <w:r w:rsidRPr="0094424B">
        <w:rPr>
          <w:rFonts w:ascii="Times New Roman" w:hAnsi="Times New Roman"/>
          <w:sz w:val="28"/>
          <w:szCs w:val="28"/>
        </w:rPr>
        <w:lastRenderedPageBreak/>
        <w:t>показывало положительные результаты в развитии выбранных параметров. Следовательно, можно утверждать, что самовнушение способствует влиянию энергокартин на человека.</w:t>
      </w:r>
    </w:p>
    <w:p w:rsidR="009C7276" w:rsidRPr="0094424B" w:rsidRDefault="009C7276" w:rsidP="0094424B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94424B">
        <w:rPr>
          <w:rFonts w:ascii="Times New Roman" w:hAnsi="Times New Roman"/>
          <w:sz w:val="28"/>
          <w:szCs w:val="28"/>
        </w:rPr>
        <w:t xml:space="preserve"> Гипотеза проведенного исследования подтверждена частично, значит энергокартины надо выбирать критично. Для получения положительного воздействия энергокартин, необходимо использовать правильно сформулированные установки по самовнушению.</w:t>
      </w:r>
    </w:p>
    <w:p w:rsidR="009C7276" w:rsidRPr="0094424B" w:rsidRDefault="009C7276" w:rsidP="0094424B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4424B">
        <w:rPr>
          <w:rFonts w:ascii="Times New Roman" w:hAnsi="Times New Roman"/>
          <w:sz w:val="28"/>
          <w:szCs w:val="28"/>
        </w:rPr>
        <w:t>Таким образом, энергокартины помогают человеку настроиться на определенный вид деятельности. Но при просмотре энергокартин необходимо настраивать себя на положительные эмоции и учитывать следующее:</w:t>
      </w:r>
    </w:p>
    <w:p w:rsidR="009C7276" w:rsidRPr="0094424B" w:rsidRDefault="009C7276" w:rsidP="0094424B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94424B">
        <w:rPr>
          <w:rFonts w:ascii="Times New Roman" w:hAnsi="Times New Roman"/>
          <w:sz w:val="28"/>
          <w:szCs w:val="28"/>
        </w:rPr>
        <w:t xml:space="preserve">Нашему организму необходимо помогать справляться с психологическими нагрузками, так как эмоциональные проблемы могут способствовать нарушению иммунитета. </w:t>
      </w:r>
    </w:p>
    <w:p w:rsidR="009C7276" w:rsidRPr="0094424B" w:rsidRDefault="009C7276" w:rsidP="0094424B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94424B">
        <w:rPr>
          <w:rFonts w:ascii="Times New Roman" w:hAnsi="Times New Roman"/>
          <w:sz w:val="28"/>
          <w:szCs w:val="28"/>
        </w:rPr>
        <w:t>Постараться найти причины вызванного беспокойства.</w:t>
      </w:r>
    </w:p>
    <w:p w:rsidR="009C7276" w:rsidRPr="0094424B" w:rsidRDefault="009C7276" w:rsidP="0094424B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94424B">
        <w:rPr>
          <w:rFonts w:ascii="Times New Roman" w:hAnsi="Times New Roman"/>
          <w:sz w:val="28"/>
          <w:szCs w:val="28"/>
        </w:rPr>
        <w:t>Необходимо настраивать себя на положительные эмоции.</w:t>
      </w:r>
    </w:p>
    <w:p w:rsidR="009C7276" w:rsidRPr="0094424B" w:rsidRDefault="009C7276" w:rsidP="0094424B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94424B">
        <w:rPr>
          <w:rFonts w:ascii="Times New Roman" w:hAnsi="Times New Roman"/>
          <w:sz w:val="28"/>
          <w:szCs w:val="28"/>
        </w:rPr>
        <w:t>Всю отрицательную энергию направить на развитие, каких-либо навыков. Это может быть рисование или занятие спортом и др.  Так происходит трансформация отрицательной энергии в положительную и ее выброс в окружающую среду.</w:t>
      </w:r>
    </w:p>
    <w:p w:rsidR="009C7276" w:rsidRPr="00C854C6" w:rsidRDefault="009C7276" w:rsidP="0094424B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94424B">
        <w:rPr>
          <w:rFonts w:ascii="Times New Roman" w:hAnsi="Times New Roman"/>
          <w:sz w:val="28"/>
          <w:szCs w:val="28"/>
        </w:rPr>
        <w:t>Не воспринимать маленькие, незначительные казусы всерьез. Необходимо помнить, что все поправимо, безвыходных ситуаций не бывает!</w:t>
      </w:r>
      <w:r w:rsidR="002F564A">
        <w:rPr>
          <w:rFonts w:ascii="Times New Roman" w:hAnsi="Times New Roman"/>
          <w:sz w:val="28"/>
          <w:szCs w:val="28"/>
        </w:rPr>
        <w:t xml:space="preserve"> Проблемы, трудности и препятствия делают нас сильнее!</w:t>
      </w:r>
    </w:p>
    <w:p w:rsidR="00C854C6" w:rsidRDefault="00C854C6" w:rsidP="00C854C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854C6" w:rsidRDefault="00C854C6" w:rsidP="00C854C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854C6" w:rsidRPr="00C854C6" w:rsidRDefault="00C854C6" w:rsidP="00C854C6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854C6">
        <w:rPr>
          <w:rFonts w:ascii="Times New Roman" w:hAnsi="Times New Roman"/>
          <w:i/>
          <w:sz w:val="28"/>
          <w:szCs w:val="28"/>
        </w:rPr>
        <w:t>Энергокартина</w:t>
      </w:r>
      <w:proofErr w:type="spellEnd"/>
      <w:r w:rsidRPr="00C854C6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Pr="00C854C6">
        <w:rPr>
          <w:rFonts w:ascii="Times New Roman" w:hAnsi="Times New Roman"/>
          <w:i/>
          <w:sz w:val="28"/>
          <w:szCs w:val="28"/>
        </w:rPr>
        <w:t>улучшающая</w:t>
      </w:r>
      <w:proofErr w:type="gramEnd"/>
      <w:r w:rsidRPr="00C854C6">
        <w:rPr>
          <w:rFonts w:ascii="Times New Roman" w:hAnsi="Times New Roman"/>
          <w:i/>
          <w:sz w:val="28"/>
          <w:szCs w:val="28"/>
        </w:rPr>
        <w:t xml:space="preserve"> взаимоотношения с другими людьми</w:t>
      </w:r>
    </w:p>
    <w:p w:rsidR="0094424B" w:rsidRDefault="00C854C6" w:rsidP="0094424B">
      <w:pPr>
        <w:spacing w:after="0"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5142" cy="2094845"/>
            <wp:effectExtent l="19050" t="0" r="0" b="0"/>
            <wp:docPr id="1" name="Рисунок 1" descr="C:\Documents and Settings\Green_Elephant\Local Settings\Temp\Rar$DIa0.415\Энергокарина, улучшающая взаимотношщения с другими людьм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reen_Elephant\Local Settings\Temp\Rar$DIa0.415\Энергокарина, улучшающая взаимотношщения с другими людьми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924" cy="209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C6" w:rsidRDefault="00C854C6" w:rsidP="0094424B">
      <w:pPr>
        <w:spacing w:after="0" w:line="360" w:lineRule="auto"/>
        <w:ind w:left="-709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854C6" w:rsidRPr="00C854C6" w:rsidRDefault="00C854C6" w:rsidP="0094424B">
      <w:pPr>
        <w:spacing w:after="0" w:line="360" w:lineRule="auto"/>
        <w:ind w:left="-709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854C6">
        <w:rPr>
          <w:rFonts w:ascii="Times New Roman" w:hAnsi="Times New Roman"/>
          <w:i/>
          <w:sz w:val="28"/>
          <w:szCs w:val="28"/>
        </w:rPr>
        <w:lastRenderedPageBreak/>
        <w:t>Энергокартина</w:t>
      </w:r>
      <w:proofErr w:type="spellEnd"/>
      <w:r w:rsidRPr="00C854C6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Pr="00C854C6">
        <w:rPr>
          <w:rFonts w:ascii="Times New Roman" w:hAnsi="Times New Roman"/>
          <w:i/>
          <w:sz w:val="28"/>
          <w:szCs w:val="28"/>
        </w:rPr>
        <w:t>способствующая</w:t>
      </w:r>
      <w:proofErr w:type="gramEnd"/>
      <w:r w:rsidRPr="00C854C6">
        <w:rPr>
          <w:rFonts w:ascii="Times New Roman" w:hAnsi="Times New Roman"/>
          <w:i/>
          <w:sz w:val="28"/>
          <w:szCs w:val="28"/>
        </w:rPr>
        <w:t xml:space="preserve"> развитию памяти </w:t>
      </w:r>
    </w:p>
    <w:p w:rsidR="00C854C6" w:rsidRPr="00C854C6" w:rsidRDefault="00C854C6" w:rsidP="0094424B">
      <w:pPr>
        <w:spacing w:after="0" w:line="360" w:lineRule="auto"/>
        <w:ind w:left="-709" w:firstLine="709"/>
        <w:jc w:val="both"/>
        <w:rPr>
          <w:rFonts w:ascii="Times New Roman" w:hAnsi="Times New Roman"/>
          <w:i/>
          <w:sz w:val="28"/>
          <w:szCs w:val="28"/>
        </w:rPr>
      </w:pPr>
      <w:r w:rsidRPr="00C854C6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3194678" cy="2671638"/>
            <wp:effectExtent l="19050" t="0" r="5722" b="0"/>
            <wp:docPr id="2" name="Рисунок 2" descr="C:\Documents and Settings\Green_Elephant\Local Settings\Temp\Rar$DIa0.257\энергокартина, способсвующая развитию памят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reen_Elephant\Local Settings\Temp\Rar$DIa0.257\энергокартина, способсвующая развитию памяти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54" cy="267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C6" w:rsidRDefault="00C854C6" w:rsidP="0094424B">
      <w:pPr>
        <w:spacing w:after="0" w:line="360" w:lineRule="auto"/>
        <w:ind w:left="-709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854C6">
        <w:rPr>
          <w:rFonts w:ascii="Times New Roman" w:hAnsi="Times New Roman"/>
          <w:i/>
          <w:sz w:val="28"/>
          <w:szCs w:val="28"/>
        </w:rPr>
        <w:t>Энергокартина</w:t>
      </w:r>
      <w:proofErr w:type="spellEnd"/>
      <w:r w:rsidRPr="00C854C6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Pr="00C854C6">
        <w:rPr>
          <w:rFonts w:ascii="Times New Roman" w:hAnsi="Times New Roman"/>
          <w:i/>
          <w:sz w:val="28"/>
          <w:szCs w:val="28"/>
        </w:rPr>
        <w:t>способствующая</w:t>
      </w:r>
      <w:proofErr w:type="gramEnd"/>
      <w:r w:rsidRPr="00C854C6">
        <w:rPr>
          <w:rFonts w:ascii="Times New Roman" w:hAnsi="Times New Roman"/>
          <w:i/>
          <w:sz w:val="28"/>
          <w:szCs w:val="28"/>
        </w:rPr>
        <w:t xml:space="preserve"> развитию памяти</w:t>
      </w:r>
    </w:p>
    <w:p w:rsidR="00C854C6" w:rsidRDefault="00C854C6" w:rsidP="0094424B">
      <w:pPr>
        <w:spacing w:after="0" w:line="360" w:lineRule="auto"/>
        <w:ind w:left="-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3195513" cy="3005593"/>
            <wp:effectExtent l="19050" t="0" r="4887" b="0"/>
            <wp:docPr id="3" name="Рисунок 3" descr="C:\Documents and Settings\Green_Elephant\Local Settings\Temp\Rar$DIa0.825\Энергокартина, способствующая развитию памя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reen_Elephant\Local Settings\Temp\Rar$DIa0.825\Энергокартина, способствующая развитию памя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029" cy="300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C6" w:rsidRDefault="00C854C6" w:rsidP="0094424B">
      <w:pPr>
        <w:spacing w:after="0" w:line="360" w:lineRule="auto"/>
        <w:ind w:left="-709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854C6">
        <w:rPr>
          <w:rFonts w:ascii="Times New Roman" w:hAnsi="Times New Roman"/>
          <w:i/>
          <w:sz w:val="28"/>
          <w:szCs w:val="28"/>
        </w:rPr>
        <w:t>Энергокартина</w:t>
      </w:r>
      <w:proofErr w:type="spellEnd"/>
      <w:r w:rsidRPr="00C854C6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Pr="00C854C6">
        <w:rPr>
          <w:rFonts w:ascii="Times New Roman" w:hAnsi="Times New Roman"/>
          <w:i/>
          <w:sz w:val="28"/>
          <w:szCs w:val="28"/>
        </w:rPr>
        <w:t>улучшающая</w:t>
      </w:r>
      <w:proofErr w:type="gramEnd"/>
      <w:r w:rsidRPr="00C854C6">
        <w:rPr>
          <w:rFonts w:ascii="Times New Roman" w:hAnsi="Times New Roman"/>
          <w:i/>
          <w:sz w:val="28"/>
          <w:szCs w:val="28"/>
        </w:rPr>
        <w:t xml:space="preserve"> взаимоотношения с другими людьми</w:t>
      </w:r>
    </w:p>
    <w:p w:rsidR="00C854C6" w:rsidRPr="00C854C6" w:rsidRDefault="00C854C6" w:rsidP="0094424B">
      <w:pPr>
        <w:spacing w:after="0" w:line="360" w:lineRule="auto"/>
        <w:ind w:left="-709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2595</wp:posOffset>
            </wp:positionV>
            <wp:extent cx="3198053" cy="2989691"/>
            <wp:effectExtent l="19050" t="0" r="2347" b="0"/>
            <wp:wrapNone/>
            <wp:docPr id="4" name="Рисунок 4" descr="C:\Documents and Settings\Green_Elephant\Local Settings\Temp\Rar$DIa0.281\Энергокартина, улучшающая взаимоотношения с другими людьм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reen_Elephant\Local Settings\Temp\Rar$DIa0.281\Энергокартина, улучшающая взаимоотношения с другими людьми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053" cy="298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4C6" w:rsidRDefault="00C854C6" w:rsidP="0094424B">
      <w:pPr>
        <w:spacing w:after="0" w:line="360" w:lineRule="auto"/>
        <w:ind w:left="-709" w:firstLine="709"/>
        <w:jc w:val="right"/>
        <w:rPr>
          <w:rFonts w:ascii="Times New Roman" w:hAnsi="Times New Roman"/>
          <w:sz w:val="28"/>
          <w:szCs w:val="28"/>
        </w:rPr>
      </w:pPr>
    </w:p>
    <w:p w:rsidR="00C854C6" w:rsidRDefault="00C854C6" w:rsidP="0094424B">
      <w:pPr>
        <w:spacing w:after="0" w:line="360" w:lineRule="auto"/>
        <w:ind w:left="-709" w:firstLine="709"/>
        <w:jc w:val="right"/>
        <w:rPr>
          <w:rFonts w:ascii="Times New Roman" w:hAnsi="Times New Roman"/>
          <w:sz w:val="28"/>
          <w:szCs w:val="28"/>
        </w:rPr>
      </w:pPr>
    </w:p>
    <w:p w:rsidR="00C854C6" w:rsidRDefault="00C854C6" w:rsidP="0094424B">
      <w:pPr>
        <w:spacing w:after="0" w:line="360" w:lineRule="auto"/>
        <w:ind w:left="-709" w:firstLine="709"/>
        <w:jc w:val="right"/>
        <w:rPr>
          <w:rFonts w:ascii="Times New Roman" w:hAnsi="Times New Roman"/>
          <w:sz w:val="28"/>
          <w:szCs w:val="28"/>
        </w:rPr>
      </w:pPr>
    </w:p>
    <w:p w:rsidR="00C854C6" w:rsidRDefault="00C854C6" w:rsidP="0094424B">
      <w:pPr>
        <w:spacing w:after="0" w:line="360" w:lineRule="auto"/>
        <w:ind w:left="-709" w:firstLine="709"/>
        <w:jc w:val="right"/>
        <w:rPr>
          <w:rFonts w:ascii="Times New Roman" w:hAnsi="Times New Roman"/>
          <w:sz w:val="28"/>
          <w:szCs w:val="28"/>
        </w:rPr>
      </w:pPr>
    </w:p>
    <w:p w:rsidR="00C854C6" w:rsidRDefault="00C854C6" w:rsidP="0094424B">
      <w:pPr>
        <w:spacing w:after="0" w:line="360" w:lineRule="auto"/>
        <w:ind w:left="-709" w:firstLine="709"/>
        <w:jc w:val="right"/>
        <w:rPr>
          <w:rFonts w:ascii="Times New Roman" w:hAnsi="Times New Roman"/>
          <w:sz w:val="28"/>
          <w:szCs w:val="28"/>
        </w:rPr>
      </w:pPr>
    </w:p>
    <w:p w:rsidR="00C854C6" w:rsidRDefault="00C854C6" w:rsidP="0094424B">
      <w:pPr>
        <w:spacing w:after="0" w:line="360" w:lineRule="auto"/>
        <w:ind w:left="-709" w:firstLine="709"/>
        <w:jc w:val="right"/>
        <w:rPr>
          <w:rFonts w:ascii="Times New Roman" w:hAnsi="Times New Roman"/>
          <w:sz w:val="28"/>
          <w:szCs w:val="28"/>
        </w:rPr>
      </w:pPr>
    </w:p>
    <w:p w:rsidR="00C854C6" w:rsidRDefault="00C854C6" w:rsidP="0094424B">
      <w:pPr>
        <w:spacing w:after="0" w:line="360" w:lineRule="auto"/>
        <w:ind w:left="-709" w:firstLine="709"/>
        <w:jc w:val="right"/>
        <w:rPr>
          <w:rFonts w:ascii="Times New Roman" w:hAnsi="Times New Roman"/>
          <w:sz w:val="28"/>
          <w:szCs w:val="28"/>
        </w:rPr>
      </w:pPr>
    </w:p>
    <w:p w:rsidR="0094424B" w:rsidRDefault="00C854C6" w:rsidP="0094424B">
      <w:pPr>
        <w:spacing w:after="0" w:line="360" w:lineRule="auto"/>
        <w:ind w:left="-70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94424B">
        <w:rPr>
          <w:rFonts w:ascii="Times New Roman" w:hAnsi="Times New Roman"/>
          <w:sz w:val="28"/>
          <w:szCs w:val="28"/>
        </w:rPr>
        <w:t>Лисейкина</w:t>
      </w:r>
      <w:proofErr w:type="spellEnd"/>
      <w:r w:rsidR="0094424B">
        <w:rPr>
          <w:rFonts w:ascii="Times New Roman" w:hAnsi="Times New Roman"/>
          <w:sz w:val="28"/>
          <w:szCs w:val="28"/>
        </w:rPr>
        <w:t xml:space="preserve"> Светлана, ученица 10</w:t>
      </w:r>
      <w:proofErr w:type="gramStart"/>
      <w:r w:rsidR="0094424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94424B">
        <w:rPr>
          <w:rFonts w:ascii="Times New Roman" w:hAnsi="Times New Roman"/>
          <w:sz w:val="28"/>
          <w:szCs w:val="28"/>
        </w:rPr>
        <w:t xml:space="preserve"> класса</w:t>
      </w:r>
    </w:p>
    <w:p w:rsidR="00C854C6" w:rsidRPr="0094424B" w:rsidRDefault="0094424B" w:rsidP="00C854C6">
      <w:pPr>
        <w:spacing w:after="0" w:line="360" w:lineRule="auto"/>
        <w:ind w:left="-70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854C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Морозов Михаил, ученик 10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</w:t>
      </w:r>
    </w:p>
    <w:sectPr w:rsidR="00C854C6" w:rsidRPr="0094424B" w:rsidSect="00C854C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12ED"/>
    <w:multiLevelType w:val="hybridMultilevel"/>
    <w:tmpl w:val="C0587C16"/>
    <w:lvl w:ilvl="0" w:tplc="2E6C4AA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33B4D"/>
    <w:multiLevelType w:val="hybridMultilevel"/>
    <w:tmpl w:val="739208D8"/>
    <w:lvl w:ilvl="0" w:tplc="A992C3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B3629"/>
    <w:multiLevelType w:val="multilevel"/>
    <w:tmpl w:val="FC003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6BE"/>
    <w:rsid w:val="00070A77"/>
    <w:rsid w:val="001054CA"/>
    <w:rsid w:val="001067D8"/>
    <w:rsid w:val="00142DF1"/>
    <w:rsid w:val="002121FC"/>
    <w:rsid w:val="00274BB5"/>
    <w:rsid w:val="0029307F"/>
    <w:rsid w:val="002C36CC"/>
    <w:rsid w:val="002F564A"/>
    <w:rsid w:val="00330B69"/>
    <w:rsid w:val="003D569F"/>
    <w:rsid w:val="00451FB1"/>
    <w:rsid w:val="00592C13"/>
    <w:rsid w:val="005F0B24"/>
    <w:rsid w:val="00637FDE"/>
    <w:rsid w:val="006657DB"/>
    <w:rsid w:val="00777B8F"/>
    <w:rsid w:val="007A211E"/>
    <w:rsid w:val="007B3079"/>
    <w:rsid w:val="0080090E"/>
    <w:rsid w:val="00846221"/>
    <w:rsid w:val="008F1ED4"/>
    <w:rsid w:val="0094424B"/>
    <w:rsid w:val="00956986"/>
    <w:rsid w:val="009C7276"/>
    <w:rsid w:val="00A04636"/>
    <w:rsid w:val="00C01936"/>
    <w:rsid w:val="00C35439"/>
    <w:rsid w:val="00C854C6"/>
    <w:rsid w:val="00D4038C"/>
    <w:rsid w:val="00D455FB"/>
    <w:rsid w:val="00D84B62"/>
    <w:rsid w:val="00DF16BE"/>
    <w:rsid w:val="00ED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FB"/>
    <w:pPr>
      <w:ind w:left="720"/>
      <w:contextualSpacing/>
    </w:pPr>
  </w:style>
  <w:style w:type="character" w:customStyle="1" w:styleId="apple-converted-space">
    <w:name w:val="apple-converted-space"/>
    <w:basedOn w:val="a0"/>
    <w:rsid w:val="00846221"/>
  </w:style>
  <w:style w:type="paragraph" w:styleId="a4">
    <w:name w:val="Balloon Text"/>
    <w:basedOn w:val="a"/>
    <w:link w:val="a5"/>
    <w:uiPriority w:val="99"/>
    <w:semiHidden/>
    <w:unhideWhenUsed/>
    <w:rsid w:val="00C8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4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sweetbooblech</cp:lastModifiedBy>
  <cp:revision>3</cp:revision>
  <dcterms:created xsi:type="dcterms:W3CDTF">2014-01-26T13:09:00Z</dcterms:created>
  <dcterms:modified xsi:type="dcterms:W3CDTF">2014-01-26T13:21:00Z</dcterms:modified>
</cp:coreProperties>
</file>